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A4" w:rsidRPr="003A3AE3" w:rsidRDefault="00A33BA4" w:rsidP="00A33BA4">
      <w:pPr>
        <w:tabs>
          <w:tab w:val="left" w:pos="4962"/>
        </w:tabs>
        <w:ind w:firstLine="4962"/>
        <w:jc w:val="both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A33BA4" w:rsidRPr="003A3AE3" w:rsidRDefault="00A33BA4" w:rsidP="00A33BA4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A33BA4" w:rsidRPr="003A3AE3" w:rsidRDefault="00A33BA4" w:rsidP="00A33BA4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A33BA4" w:rsidRPr="003A3AE3" w:rsidRDefault="00A33BA4" w:rsidP="00A33BA4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A33BA4" w:rsidRPr="003A3AE3" w:rsidRDefault="00A33BA4" w:rsidP="00A33BA4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A33BA4" w:rsidRDefault="00A33BA4" w:rsidP="00A33BA4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WSO-OSP.3032.18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4</w:t>
      </w:r>
      <w:r w:rsidRPr="003A3AE3">
        <w:rPr>
          <w:sz w:val="22"/>
          <w:szCs w:val="24"/>
        </w:rPr>
        <w:tab/>
        <w:t xml:space="preserve">Świnoujście, </w:t>
      </w:r>
      <w:r>
        <w:rPr>
          <w:sz w:val="22"/>
          <w:szCs w:val="24"/>
        </w:rPr>
        <w:t>dnia 31.01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4</w:t>
      </w:r>
    </w:p>
    <w:p w:rsidR="00A33BA4" w:rsidRDefault="00A33BA4" w:rsidP="00A33BA4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</w:p>
    <w:p w:rsidR="00A33BA4" w:rsidRPr="003A3AE3" w:rsidRDefault="00A33BA4" w:rsidP="00A33BA4">
      <w:pPr>
        <w:spacing w:before="240" w:line="360" w:lineRule="auto"/>
        <w:jc w:val="center"/>
        <w:rPr>
          <w:sz w:val="22"/>
          <w:szCs w:val="24"/>
        </w:rPr>
      </w:pPr>
      <w:bookmarkStart w:id="0" w:name="_GoBack"/>
      <w:r w:rsidRPr="003A3AE3"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 w:rsidRPr="003A3AE3">
        <w:rPr>
          <w:b/>
          <w:sz w:val="22"/>
          <w:szCs w:val="24"/>
        </w:rPr>
        <w:t>3032.</w:t>
      </w:r>
      <w:r>
        <w:rPr>
          <w:b/>
          <w:sz w:val="22"/>
          <w:szCs w:val="24"/>
        </w:rPr>
        <w:t>18</w:t>
      </w:r>
      <w:r w:rsidRPr="003A3AE3">
        <w:rPr>
          <w:b/>
          <w:sz w:val="22"/>
          <w:szCs w:val="24"/>
        </w:rPr>
        <w:t>.202</w:t>
      </w:r>
      <w:r>
        <w:rPr>
          <w:b/>
          <w:sz w:val="22"/>
          <w:szCs w:val="24"/>
        </w:rPr>
        <w:t>4</w:t>
      </w:r>
    </w:p>
    <w:bookmarkEnd w:id="0"/>
    <w:p w:rsidR="00A33BA4" w:rsidRPr="003A3AE3" w:rsidRDefault="00A33BA4" w:rsidP="00A33BA4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>
        <w:rPr>
          <w:b/>
          <w:bCs/>
          <w:sz w:val="22"/>
          <w:szCs w:val="24"/>
        </w:rPr>
        <w:t>armatury pożarniczej</w:t>
      </w:r>
    </w:p>
    <w:p w:rsidR="00A33BA4" w:rsidRPr="003A3AE3" w:rsidRDefault="00A33BA4" w:rsidP="00A33BA4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A33BA4" w:rsidRPr="003A3AE3" w:rsidRDefault="00A33BA4" w:rsidP="00A33BA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A33BA4" w:rsidRPr="00C9641B" w:rsidRDefault="00A33BA4" w:rsidP="00A33BA4">
      <w:pPr>
        <w:widowControl/>
        <w:suppressAutoHyphens w:val="0"/>
        <w:autoSpaceDE/>
        <w:rPr>
          <w:sz w:val="22"/>
          <w:szCs w:val="22"/>
        </w:rPr>
      </w:pPr>
      <w:r w:rsidRPr="00C9641B">
        <w:rPr>
          <w:sz w:val="22"/>
          <w:szCs w:val="22"/>
        </w:rPr>
        <w:t xml:space="preserve">Szczegółowy opis przedmiotu zamówienia: </w:t>
      </w:r>
      <w:r>
        <w:rPr>
          <w:sz w:val="22"/>
          <w:szCs w:val="22"/>
        </w:rPr>
        <w:t>dostawa szelek</w:t>
      </w:r>
      <w:r w:rsidRPr="006F518F">
        <w:rPr>
          <w:sz w:val="22"/>
          <w:szCs w:val="22"/>
        </w:rPr>
        <w:t xml:space="preserve"> bezpieczeństwa P70 szt. 2</w:t>
      </w:r>
      <w:r>
        <w:rPr>
          <w:sz w:val="22"/>
          <w:szCs w:val="22"/>
        </w:rPr>
        <w:t>, rok produkcji 2024</w:t>
      </w:r>
      <w:r w:rsidRPr="006F518F">
        <w:rPr>
          <w:sz w:val="22"/>
          <w:szCs w:val="22"/>
        </w:rPr>
        <w:t>, przełącznik 110/75 szt. 2, przełącznik 75/52 szt.1</w:t>
      </w:r>
      <w:r>
        <w:rPr>
          <w:sz w:val="24"/>
        </w:rPr>
        <w:t>, przełącznik 52/25 szt. 1.</w:t>
      </w:r>
    </w:p>
    <w:p w:rsidR="00A33BA4" w:rsidRPr="00C16CCE" w:rsidRDefault="00A33BA4" w:rsidP="00A33BA4">
      <w:pPr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C16CCE">
        <w:rPr>
          <w:sz w:val="24"/>
          <w:szCs w:val="24"/>
        </w:rPr>
        <w:t xml:space="preserve">Kod </w:t>
      </w:r>
      <w:r w:rsidRPr="006F518F">
        <w:rPr>
          <w:sz w:val="24"/>
          <w:szCs w:val="24"/>
        </w:rPr>
        <w:t>44480000-8</w:t>
      </w:r>
    </w:p>
    <w:p w:rsidR="00A33BA4" w:rsidRPr="003A3AE3" w:rsidRDefault="00A33BA4" w:rsidP="00A33BA4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A33BA4" w:rsidRPr="003A3AE3" w:rsidRDefault="00A33BA4" w:rsidP="00A33BA4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A33BA4" w:rsidRPr="003A3AE3" w:rsidRDefault="00A33BA4" w:rsidP="00A33BA4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A33BA4" w:rsidRPr="003A3AE3" w:rsidRDefault="00A33BA4" w:rsidP="00A33BA4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>
        <w:rPr>
          <w:sz w:val="22"/>
          <w:szCs w:val="24"/>
        </w:rPr>
        <w:t>20.02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4</w:t>
      </w:r>
      <w:r w:rsidRPr="003A3AE3">
        <w:rPr>
          <w:sz w:val="22"/>
          <w:szCs w:val="24"/>
        </w:rPr>
        <w:t>….……</w:t>
      </w:r>
      <w:r>
        <w:rPr>
          <w:sz w:val="22"/>
          <w:szCs w:val="24"/>
        </w:rPr>
        <w:t>……..</w:t>
      </w:r>
      <w:r w:rsidRPr="003A3AE3">
        <w:rPr>
          <w:sz w:val="22"/>
          <w:szCs w:val="24"/>
        </w:rPr>
        <w:t>……………………….……………………</w:t>
      </w:r>
    </w:p>
    <w:p w:rsidR="00A33BA4" w:rsidRPr="003A3AE3" w:rsidRDefault="00A33BA4" w:rsidP="00A33BA4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 xml:space="preserve">Okres gwarancji (jeżeli dotyczy):  </w:t>
      </w:r>
      <w:r>
        <w:rPr>
          <w:spacing w:val="-1"/>
          <w:sz w:val="22"/>
          <w:szCs w:val="24"/>
        </w:rPr>
        <w:t>…………….</w:t>
      </w:r>
      <w:r w:rsidRPr="003A3AE3">
        <w:rPr>
          <w:spacing w:val="-1"/>
          <w:sz w:val="22"/>
          <w:szCs w:val="24"/>
        </w:rPr>
        <w:t>….……</w:t>
      </w:r>
      <w:r>
        <w:rPr>
          <w:spacing w:val="-1"/>
          <w:sz w:val="22"/>
          <w:szCs w:val="24"/>
        </w:rPr>
        <w:t>……</w:t>
      </w:r>
      <w:r w:rsidRPr="003A3AE3">
        <w:rPr>
          <w:spacing w:val="-1"/>
          <w:sz w:val="22"/>
          <w:szCs w:val="24"/>
        </w:rPr>
        <w:t>.</w:t>
      </w:r>
      <w:r w:rsidRPr="003A3AE3">
        <w:rPr>
          <w:sz w:val="22"/>
          <w:szCs w:val="24"/>
        </w:rPr>
        <w:t>………...……………………………</w:t>
      </w:r>
    </w:p>
    <w:p w:rsidR="00A33BA4" w:rsidRPr="003A3AE3" w:rsidRDefault="00A33BA4" w:rsidP="00A33BA4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A33BA4" w:rsidRPr="003A3AE3" w:rsidRDefault="00A33BA4" w:rsidP="00A33BA4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A33BA4" w:rsidRPr="003A3AE3" w:rsidRDefault="00A33BA4" w:rsidP="00A33BA4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A33BA4" w:rsidRPr="003A3AE3" w:rsidRDefault="00A33BA4" w:rsidP="00A33BA4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A33BA4" w:rsidRPr="003A3AE3" w:rsidRDefault="00A33BA4" w:rsidP="00A33BA4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>
        <w:rPr>
          <w:rFonts w:ascii="Times New Roman" w:hAnsi="Times New Roman"/>
          <w:szCs w:val="24"/>
        </w:rPr>
        <w:t xml:space="preserve"> 02</w:t>
      </w:r>
      <w:r w:rsidRPr="003A3AE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02</w:t>
      </w:r>
      <w:r w:rsidRPr="003A3AE3">
        <w:rPr>
          <w:rFonts w:ascii="Times New Roman" w:hAnsi="Times New Roman"/>
          <w:szCs w:val="24"/>
        </w:rPr>
        <w:t>.202</w:t>
      </w:r>
      <w:r>
        <w:rPr>
          <w:rFonts w:ascii="Times New Roman" w:hAnsi="Times New Roman"/>
          <w:szCs w:val="24"/>
        </w:rPr>
        <w:t>4,  godz. 10</w:t>
      </w:r>
      <w:r w:rsidRPr="003A3AE3">
        <w:rPr>
          <w:rFonts w:ascii="Times New Roman" w:hAnsi="Times New Roman"/>
          <w:szCs w:val="24"/>
        </w:rPr>
        <w:t>:00;</w:t>
      </w:r>
    </w:p>
    <w:p w:rsidR="00A33BA4" w:rsidRPr="003A3AE3" w:rsidRDefault="00A33BA4" w:rsidP="00A33BA4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A33BA4" w:rsidRPr="003A3AE3" w:rsidRDefault="00A33BA4" w:rsidP="00A33BA4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>Data oraz miejs</w:t>
      </w:r>
      <w:r>
        <w:rPr>
          <w:sz w:val="22"/>
          <w:szCs w:val="24"/>
        </w:rPr>
        <w:t>ce otwarcia/rozpatrzenia ofert: 02.02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4</w:t>
      </w:r>
      <w:r w:rsidRPr="003A3AE3">
        <w:rPr>
          <w:sz w:val="22"/>
          <w:szCs w:val="24"/>
        </w:rPr>
        <w:t>, godz. 1</w:t>
      </w:r>
      <w:r>
        <w:rPr>
          <w:sz w:val="22"/>
          <w:szCs w:val="24"/>
        </w:rPr>
        <w:t>1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A33BA4" w:rsidRPr="003A3AE3" w:rsidRDefault="00A33BA4" w:rsidP="00A33B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A33BA4" w:rsidRPr="003A3AE3" w:rsidRDefault="00A33BA4" w:rsidP="00A33BA4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A33BA4" w:rsidRPr="003A3AE3" w:rsidRDefault="00A33BA4" w:rsidP="00A33BA4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A33BA4" w:rsidRPr="003A3AE3" w:rsidRDefault="00A33BA4" w:rsidP="00A33BA4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A33BA4" w:rsidRPr="003A3AE3" w:rsidRDefault="00A33BA4" w:rsidP="00A33BA4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A33BA4" w:rsidRPr="003A3AE3" w:rsidRDefault="00A33BA4" w:rsidP="00A33BA4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A33BA4" w:rsidRPr="003A3AE3" w:rsidRDefault="00A33BA4" w:rsidP="00A33BA4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A33BA4" w:rsidRPr="003A3AE3" w:rsidRDefault="00A33BA4" w:rsidP="00A33BA4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A33BA4" w:rsidRPr="003A3AE3" w:rsidRDefault="00A33BA4" w:rsidP="00A33BA4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A33BA4" w:rsidRDefault="00A33BA4" w:rsidP="00A33BA4">
      <w:pPr>
        <w:jc w:val="both"/>
        <w:rPr>
          <w:spacing w:val="-2"/>
        </w:rPr>
      </w:pPr>
      <w:r w:rsidRPr="003A3AE3">
        <w:rPr>
          <w:spacing w:val="-3"/>
          <w:sz w:val="18"/>
        </w:rPr>
        <w:t>Klauzula informacyjna dotycząca ochrony danych osobowych.</w:t>
      </w:r>
    </w:p>
    <w:p w:rsidR="00A33BA4" w:rsidRDefault="00A33BA4" w:rsidP="00A33BA4">
      <w:pPr>
        <w:jc w:val="both"/>
        <w:rPr>
          <w:spacing w:val="-2"/>
        </w:rPr>
      </w:pPr>
    </w:p>
    <w:p w:rsidR="00887E22" w:rsidRDefault="00887E22"/>
    <w:sectPr w:rsidR="00887E22" w:rsidSect="00AD26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A4"/>
    <w:rsid w:val="00887E22"/>
    <w:rsid w:val="00A33BA4"/>
    <w:rsid w:val="00A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32E3-EDC3-43BC-88B6-7F5F1A57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BA4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A33BA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A33BA4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1</cp:revision>
  <dcterms:created xsi:type="dcterms:W3CDTF">2024-01-31T14:01:00Z</dcterms:created>
  <dcterms:modified xsi:type="dcterms:W3CDTF">2024-01-31T14:01:00Z</dcterms:modified>
</cp:coreProperties>
</file>