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0F6084">
        <w:rPr>
          <w:bCs w:val="0"/>
        </w:rPr>
        <w:t xml:space="preserve"> 642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bookmarkStart w:id="0" w:name="_GoBack"/>
      <w:bookmarkEnd w:id="0"/>
      <w:r w:rsidR="00966C5D">
        <w:rPr>
          <w:b w:val="0"/>
          <w:bCs w:val="0"/>
        </w:rPr>
        <w:t xml:space="preserve"> </w:t>
      </w:r>
      <w:r w:rsidR="00C632A1">
        <w:rPr>
          <w:b w:val="0"/>
          <w:bCs w:val="0"/>
        </w:rPr>
        <w:t>6</w:t>
      </w:r>
      <w:r w:rsidR="000F6084">
        <w:rPr>
          <w:b w:val="0"/>
          <w:bCs w:val="0"/>
        </w:rPr>
        <w:t xml:space="preserve"> </w:t>
      </w:r>
      <w:r w:rsidR="00C930B6">
        <w:rPr>
          <w:b w:val="0"/>
          <w:bCs w:val="0"/>
        </w:rPr>
        <w:t>listopada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D51F14">
        <w:t>49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D51F14">
        <w:t xml:space="preserve">Przebudowa Sali konferencyjnej nr 1 wraz z wybranymi robotami dotyczącymi modernizacji budynku CAM nr 5” 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0D489C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AB4D14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firmę</w:t>
      </w:r>
      <w:r w:rsidR="00AB4D14">
        <w:rPr>
          <w:b w:val="0"/>
        </w:rPr>
        <w:t xml:space="preserve"> </w:t>
      </w:r>
      <w:r w:rsidR="00401F0E">
        <w:rPr>
          <w:b w:val="0"/>
        </w:rPr>
        <w:t xml:space="preserve">LUX- DOM Iwona Fogt- Busler, </w:t>
      </w:r>
      <w:r w:rsidR="00AB4D14">
        <w:rPr>
          <w:b w:val="0"/>
        </w:rPr>
        <w:t xml:space="preserve">ul. </w:t>
      </w:r>
      <w:r w:rsidR="00401F0E">
        <w:rPr>
          <w:b w:val="0"/>
        </w:rPr>
        <w:t xml:space="preserve">Pułaskiego 2/1 </w:t>
      </w:r>
      <w:r w:rsidR="00AB4D14">
        <w:rPr>
          <w:b w:val="0"/>
        </w:rPr>
        <w:t>72-600 Świnoujście</w:t>
      </w:r>
      <w:r w:rsidR="00EB63AE" w:rsidRPr="00E7530E">
        <w:rPr>
          <w:b w:val="0"/>
        </w:rPr>
        <w:t xml:space="preserve"> </w:t>
      </w:r>
      <w:r w:rsidR="00975F16">
        <w:rPr>
          <w:b w:val="0"/>
        </w:rPr>
        <w:t xml:space="preserve">o cenie brutto </w:t>
      </w:r>
      <w:r w:rsidR="00401F0E">
        <w:rPr>
          <w:b w:val="0"/>
        </w:rPr>
        <w:t xml:space="preserve">2 987 261,45 </w:t>
      </w:r>
      <w:r w:rsidR="000D489C">
        <w:rPr>
          <w:b w:val="0"/>
        </w:rPr>
        <w:t>zł  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401F0E">
        <w:rPr>
          <w:b w:val="0"/>
        </w:rPr>
        <w:t>49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EF58C4" w:rsidRPr="00E7530E">
        <w:rPr>
          <w:b w:val="0"/>
        </w:rPr>
        <w:t>„</w:t>
      </w:r>
      <w:r w:rsidR="00401F0E">
        <w:rPr>
          <w:b w:val="0"/>
        </w:rPr>
        <w:t>Przebudowa Sali konferencyjnej nr 1 wraz z wybranymi robotami dotyczącymi modernizacji budynku CAM nr 5</w:t>
      </w:r>
      <w:r w:rsidR="00AB4D14">
        <w:rPr>
          <w:b w:val="0"/>
        </w:rPr>
        <w:t xml:space="preserve">”,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C632A1" w:rsidRDefault="00C632A1" w:rsidP="00C632A1">
      <w:pPr>
        <w:spacing w:line="256" w:lineRule="auto"/>
        <w:ind w:left="4536"/>
        <w:jc w:val="center"/>
      </w:pPr>
      <w:r>
        <w:t>z up. PREZYDENTA MIASTA</w:t>
      </w:r>
    </w:p>
    <w:p w:rsidR="00C632A1" w:rsidRDefault="00C632A1" w:rsidP="00C632A1">
      <w:pPr>
        <w:spacing w:line="256" w:lineRule="auto"/>
        <w:ind w:left="4536"/>
        <w:jc w:val="center"/>
      </w:pPr>
      <w:r>
        <w:t>mgr Krzysztof Bagiński</w:t>
      </w:r>
    </w:p>
    <w:p w:rsidR="00C632A1" w:rsidRDefault="00C632A1" w:rsidP="00C632A1">
      <w:pPr>
        <w:spacing w:line="256" w:lineRule="auto"/>
        <w:ind w:left="4536"/>
        <w:jc w:val="center"/>
      </w:pPr>
      <w:r>
        <w:t>Sekretarz Miasta</w:t>
      </w:r>
    </w:p>
    <w:p w:rsidR="00F70D23" w:rsidRPr="00D516BB" w:rsidRDefault="00F70D23" w:rsidP="00C632A1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632A1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47E3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170</cp:revision>
  <cp:lastPrinted>2023-10-27T11:37:00Z</cp:lastPrinted>
  <dcterms:created xsi:type="dcterms:W3CDTF">2018-11-06T07:32:00Z</dcterms:created>
  <dcterms:modified xsi:type="dcterms:W3CDTF">2023-11-07T10:11:00Z</dcterms:modified>
</cp:coreProperties>
</file>