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C" w:rsidRPr="00FB2BCB" w:rsidRDefault="00881CBC" w:rsidP="00881CBC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FB2BCB">
        <w:rPr>
          <w:rFonts w:ascii="Times New Roman" w:hAnsi="Times New Roman"/>
          <w:spacing w:val="-2"/>
          <w:sz w:val="20"/>
          <w:szCs w:val="20"/>
        </w:rPr>
        <w:t>Za</w:t>
      </w:r>
      <w:r w:rsidRPr="00FB2BCB">
        <w:rPr>
          <w:rFonts w:ascii="Times New Roman" w:hAnsi="Times New Roman"/>
          <w:sz w:val="20"/>
          <w:szCs w:val="20"/>
        </w:rPr>
        <w:t xml:space="preserve">łącznik Nr </w:t>
      </w:r>
      <w:r w:rsidR="008E1717" w:rsidRPr="00FB2BCB">
        <w:rPr>
          <w:rFonts w:ascii="Times New Roman" w:hAnsi="Times New Roman"/>
          <w:sz w:val="20"/>
          <w:szCs w:val="20"/>
        </w:rPr>
        <w:t>4</w:t>
      </w:r>
    </w:p>
    <w:p w:rsidR="00881CBC" w:rsidRPr="00FB2BCB" w:rsidRDefault="00881CBC" w:rsidP="00881CBC">
      <w:pPr>
        <w:pStyle w:val="Bezodstpw"/>
        <w:jc w:val="right"/>
        <w:rPr>
          <w:rFonts w:ascii="Times New Roman" w:hAnsi="Times New Roman"/>
          <w:spacing w:val="-3"/>
          <w:sz w:val="20"/>
          <w:szCs w:val="20"/>
        </w:rPr>
      </w:pPr>
      <w:r w:rsidRPr="00FB2BCB">
        <w:rPr>
          <w:rFonts w:ascii="Times New Roman" w:hAnsi="Times New Roman"/>
          <w:sz w:val="20"/>
          <w:szCs w:val="20"/>
        </w:rPr>
        <w:tab/>
        <w:t>d</w:t>
      </w:r>
      <w:r w:rsidRPr="00FB2BCB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881CBC" w:rsidRPr="00FB2BCB" w:rsidRDefault="00881CBC" w:rsidP="00881CBC">
      <w:pPr>
        <w:pStyle w:val="Bezodstpw"/>
        <w:jc w:val="right"/>
        <w:rPr>
          <w:rFonts w:ascii="Times New Roman" w:hAnsi="Times New Roman"/>
          <w:spacing w:val="-3"/>
          <w:sz w:val="20"/>
          <w:szCs w:val="20"/>
        </w:rPr>
      </w:pPr>
      <w:r w:rsidRPr="00FB2BCB">
        <w:rPr>
          <w:rFonts w:ascii="Times New Roman" w:hAnsi="Times New Roman"/>
          <w:spacing w:val="-3"/>
          <w:sz w:val="20"/>
          <w:szCs w:val="20"/>
        </w:rPr>
        <w:tab/>
        <w:t>których wartość nie przekracza</w:t>
      </w:r>
    </w:p>
    <w:p w:rsidR="00881CBC" w:rsidRPr="00FB2BCB" w:rsidRDefault="00881CBC" w:rsidP="00881CBC">
      <w:pPr>
        <w:pStyle w:val="Bezodstpw"/>
        <w:jc w:val="right"/>
        <w:rPr>
          <w:rFonts w:ascii="Times New Roman" w:hAnsi="Times New Roman"/>
          <w:spacing w:val="-3"/>
          <w:sz w:val="20"/>
          <w:szCs w:val="20"/>
        </w:rPr>
      </w:pPr>
      <w:r w:rsidRPr="00FB2BCB">
        <w:rPr>
          <w:rFonts w:ascii="Times New Roman" w:hAnsi="Times New Roman"/>
          <w:spacing w:val="-3"/>
          <w:sz w:val="20"/>
          <w:szCs w:val="20"/>
        </w:rPr>
        <w:tab/>
        <w:t>wyrażonej w złotych równowartości</w:t>
      </w:r>
    </w:p>
    <w:p w:rsidR="00881CBC" w:rsidRPr="00881CBC" w:rsidRDefault="00881CBC" w:rsidP="00881CBC">
      <w:pPr>
        <w:pStyle w:val="Bezodstpw"/>
        <w:jc w:val="right"/>
        <w:rPr>
          <w:rFonts w:ascii="Times New Roman" w:hAnsi="Times New Roman"/>
          <w:spacing w:val="-3"/>
          <w:sz w:val="21"/>
          <w:szCs w:val="21"/>
        </w:rPr>
      </w:pPr>
      <w:r w:rsidRPr="00FB2BCB">
        <w:rPr>
          <w:rFonts w:ascii="Times New Roman" w:hAnsi="Times New Roman"/>
          <w:spacing w:val="-3"/>
          <w:sz w:val="20"/>
          <w:szCs w:val="20"/>
        </w:rPr>
        <w:t>kwoty 30 000 euro</w:t>
      </w:r>
    </w:p>
    <w:p w:rsidR="00881CBC" w:rsidRPr="00881CBC" w:rsidRDefault="00881CBC" w:rsidP="00881CBC">
      <w:pPr>
        <w:pStyle w:val="Bezodstpw"/>
        <w:rPr>
          <w:rFonts w:ascii="Times New Roman" w:hAnsi="Times New Roman"/>
          <w:sz w:val="21"/>
          <w:szCs w:val="21"/>
        </w:rPr>
      </w:pPr>
      <w:r w:rsidRPr="00881CBC">
        <w:rPr>
          <w:rFonts w:ascii="Times New Roman" w:hAnsi="Times New Roman"/>
          <w:sz w:val="21"/>
          <w:szCs w:val="21"/>
        </w:rPr>
        <w:t>…………………………………………</w:t>
      </w:r>
    </w:p>
    <w:p w:rsidR="00881CBC" w:rsidRPr="00881CBC" w:rsidRDefault="00881CBC" w:rsidP="00881CBC">
      <w:pPr>
        <w:pStyle w:val="Bezodstpw"/>
        <w:rPr>
          <w:rFonts w:ascii="Times New Roman" w:hAnsi="Times New Roman"/>
          <w:spacing w:val="-1"/>
          <w:sz w:val="21"/>
          <w:szCs w:val="21"/>
        </w:rPr>
      </w:pPr>
      <w:r w:rsidRPr="00881CBC">
        <w:rPr>
          <w:rFonts w:ascii="Times New Roman" w:hAnsi="Times New Roman"/>
          <w:sz w:val="21"/>
          <w:szCs w:val="21"/>
        </w:rPr>
        <w:t xml:space="preserve">  (pieczęć zamawiającego)</w:t>
      </w:r>
    </w:p>
    <w:p w:rsidR="00881CBC" w:rsidRPr="00881CBC" w:rsidRDefault="00881CBC" w:rsidP="00881CBC">
      <w:pPr>
        <w:pStyle w:val="Bezodstpw"/>
        <w:rPr>
          <w:rFonts w:ascii="Times New Roman" w:hAnsi="Times New Roman"/>
          <w:spacing w:val="-1"/>
          <w:sz w:val="21"/>
          <w:szCs w:val="21"/>
        </w:rPr>
      </w:pPr>
    </w:p>
    <w:p w:rsidR="00881CBC" w:rsidRPr="00881CBC" w:rsidRDefault="00564577" w:rsidP="008E1717">
      <w:pPr>
        <w:pStyle w:val="Bezodstpw"/>
        <w:jc w:val="right"/>
        <w:rPr>
          <w:rFonts w:ascii="Times New Roman" w:hAnsi="Times New Roman"/>
          <w:spacing w:val="-1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Świnoujście, dnia 19.07</w:t>
      </w:r>
      <w:r w:rsidR="008E1717">
        <w:rPr>
          <w:rFonts w:ascii="Times New Roman" w:hAnsi="Times New Roman"/>
          <w:sz w:val="21"/>
          <w:szCs w:val="21"/>
        </w:rPr>
        <w:t>.2017</w:t>
      </w:r>
      <w:r w:rsidR="00881CBC" w:rsidRPr="00881CBC">
        <w:rPr>
          <w:rFonts w:ascii="Times New Roman" w:hAnsi="Times New Roman"/>
          <w:sz w:val="21"/>
          <w:szCs w:val="21"/>
        </w:rPr>
        <w:t xml:space="preserve"> r.</w:t>
      </w:r>
    </w:p>
    <w:p w:rsidR="00881CBC" w:rsidRPr="00881CBC" w:rsidRDefault="00881CBC" w:rsidP="00881CBC">
      <w:pPr>
        <w:pStyle w:val="Bezodstpw"/>
        <w:rPr>
          <w:rFonts w:ascii="Times New Roman" w:hAnsi="Times New Roman"/>
          <w:sz w:val="21"/>
          <w:szCs w:val="21"/>
        </w:rPr>
      </w:pPr>
      <w:r w:rsidRPr="00881CBC">
        <w:rPr>
          <w:rFonts w:ascii="Times New Roman" w:hAnsi="Times New Roman"/>
          <w:spacing w:val="-1"/>
          <w:sz w:val="21"/>
          <w:szCs w:val="21"/>
        </w:rPr>
        <w:t>Znak sprawy</w:t>
      </w:r>
      <w:r w:rsidR="00575283">
        <w:rPr>
          <w:rFonts w:ascii="Times New Roman" w:hAnsi="Times New Roman"/>
          <w:sz w:val="21"/>
          <w:szCs w:val="21"/>
        </w:rPr>
        <w:t>: WRG.272.1.04</w:t>
      </w:r>
      <w:r w:rsidR="00564577">
        <w:rPr>
          <w:rFonts w:ascii="Times New Roman" w:hAnsi="Times New Roman"/>
          <w:sz w:val="21"/>
          <w:szCs w:val="21"/>
        </w:rPr>
        <w:t>.2017.RK</w:t>
      </w:r>
    </w:p>
    <w:p w:rsidR="00881CBC" w:rsidRPr="0087415D" w:rsidRDefault="00881CBC" w:rsidP="00881CBC">
      <w:pPr>
        <w:jc w:val="both"/>
        <w:rPr>
          <w:sz w:val="24"/>
          <w:szCs w:val="24"/>
        </w:rPr>
      </w:pPr>
    </w:p>
    <w:p w:rsidR="00881CBC" w:rsidRPr="0087415D" w:rsidRDefault="00881CBC" w:rsidP="00881CBC">
      <w:pPr>
        <w:jc w:val="both"/>
        <w:rPr>
          <w:sz w:val="24"/>
          <w:szCs w:val="24"/>
        </w:rPr>
      </w:pPr>
    </w:p>
    <w:p w:rsidR="00881CBC" w:rsidRPr="0087415D" w:rsidRDefault="00881CBC" w:rsidP="00881CBC">
      <w:pPr>
        <w:jc w:val="center"/>
        <w:rPr>
          <w:sz w:val="24"/>
          <w:szCs w:val="24"/>
        </w:rPr>
      </w:pPr>
      <w:r w:rsidRPr="0087415D">
        <w:rPr>
          <w:b/>
          <w:bCs/>
          <w:sz w:val="24"/>
          <w:szCs w:val="24"/>
        </w:rPr>
        <w:t>ZAPYTANIE OFERTOWE</w:t>
      </w:r>
    </w:p>
    <w:p w:rsidR="00881CBC" w:rsidRPr="0087415D" w:rsidRDefault="00881CBC" w:rsidP="00881CBC">
      <w:pPr>
        <w:jc w:val="both"/>
        <w:rPr>
          <w:sz w:val="24"/>
          <w:szCs w:val="24"/>
        </w:rPr>
      </w:pPr>
    </w:p>
    <w:p w:rsidR="00881CBC" w:rsidRPr="00881CBC" w:rsidRDefault="00881CBC" w:rsidP="00CE19B0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276" w:lineRule="auto"/>
        <w:ind w:left="425" w:hanging="425"/>
        <w:jc w:val="both"/>
        <w:rPr>
          <w:sz w:val="21"/>
          <w:szCs w:val="21"/>
        </w:rPr>
      </w:pPr>
      <w:r w:rsidRPr="00CE19B0">
        <w:rPr>
          <w:spacing w:val="-1"/>
          <w:sz w:val="21"/>
          <w:szCs w:val="21"/>
        </w:rPr>
        <w:t>Zamawiający</w:t>
      </w:r>
      <w:r w:rsidRPr="00881CBC">
        <w:rPr>
          <w:spacing w:val="-1"/>
          <w:sz w:val="21"/>
          <w:szCs w:val="21"/>
        </w:rPr>
        <w:t xml:space="preserve">: Gmina Miasto Świnoujście, </w:t>
      </w:r>
      <w:r w:rsidRPr="00881CBC">
        <w:rPr>
          <w:sz w:val="21"/>
          <w:szCs w:val="21"/>
        </w:rPr>
        <w:t>ul. Wojska Polskiego 1/5, 72-600 Świnoujście,</w:t>
      </w:r>
      <w:r w:rsidRPr="00881CBC">
        <w:rPr>
          <w:sz w:val="21"/>
          <w:szCs w:val="21"/>
        </w:rPr>
        <w:br/>
        <w:t>NIP: 855-157-13-75, REGON: 811684290</w:t>
      </w:r>
      <w:r w:rsidR="00CE19B0">
        <w:rPr>
          <w:spacing w:val="-1"/>
          <w:sz w:val="21"/>
          <w:szCs w:val="21"/>
        </w:rPr>
        <w:t>.</w:t>
      </w:r>
    </w:p>
    <w:p w:rsidR="000C7ED0" w:rsidRDefault="00881CBC" w:rsidP="000725A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jc w:val="both"/>
        <w:rPr>
          <w:sz w:val="21"/>
          <w:szCs w:val="21"/>
        </w:rPr>
      </w:pPr>
      <w:r w:rsidRPr="000C7ED0">
        <w:rPr>
          <w:sz w:val="21"/>
          <w:szCs w:val="21"/>
        </w:rPr>
        <w:t>Dane do kontaktu:</w:t>
      </w:r>
      <w:r w:rsidR="000725A6">
        <w:rPr>
          <w:sz w:val="21"/>
          <w:szCs w:val="21"/>
        </w:rPr>
        <w:t xml:space="preserve"> </w:t>
      </w:r>
      <w:r w:rsidR="00CE19B0" w:rsidRPr="00CE19B0">
        <w:rPr>
          <w:i/>
          <w:sz w:val="21"/>
          <w:szCs w:val="21"/>
        </w:rPr>
        <w:t>Ryszard Kneć</w:t>
      </w:r>
      <w:r w:rsidR="000C7ED0">
        <w:rPr>
          <w:sz w:val="21"/>
          <w:szCs w:val="21"/>
        </w:rPr>
        <w:t>,</w:t>
      </w:r>
      <w:r w:rsidR="00CE19B0">
        <w:rPr>
          <w:sz w:val="21"/>
          <w:szCs w:val="21"/>
        </w:rPr>
        <w:t xml:space="preserve"> </w:t>
      </w:r>
      <w:r w:rsidR="000725A6" w:rsidRPr="000C7ED0">
        <w:rPr>
          <w:i/>
          <w:sz w:val="21"/>
          <w:szCs w:val="21"/>
        </w:rPr>
        <w:t>Wydział</w:t>
      </w:r>
      <w:r w:rsidRPr="000C7ED0">
        <w:rPr>
          <w:i/>
          <w:sz w:val="21"/>
          <w:szCs w:val="21"/>
        </w:rPr>
        <w:t xml:space="preserve"> R</w:t>
      </w:r>
      <w:r w:rsidR="000725A6" w:rsidRPr="000C7ED0">
        <w:rPr>
          <w:i/>
          <w:sz w:val="21"/>
          <w:szCs w:val="21"/>
        </w:rPr>
        <w:t xml:space="preserve">ozwoju Gospodarczego </w:t>
      </w:r>
      <w:r w:rsidRPr="000C7ED0">
        <w:rPr>
          <w:i/>
          <w:sz w:val="21"/>
          <w:szCs w:val="21"/>
        </w:rPr>
        <w:t>i Obsługi I</w:t>
      </w:r>
      <w:r w:rsidR="002D6E59" w:rsidRPr="000C7ED0">
        <w:rPr>
          <w:i/>
          <w:sz w:val="21"/>
          <w:szCs w:val="21"/>
        </w:rPr>
        <w:t>nwestorów,</w:t>
      </w:r>
      <w:r w:rsidR="00CE19B0">
        <w:rPr>
          <w:i/>
          <w:sz w:val="21"/>
          <w:szCs w:val="21"/>
        </w:rPr>
        <w:t xml:space="preserve">                 </w:t>
      </w:r>
      <w:r w:rsidR="002D6E59" w:rsidRPr="000C7ED0">
        <w:rPr>
          <w:i/>
          <w:sz w:val="21"/>
          <w:szCs w:val="21"/>
        </w:rPr>
        <w:t xml:space="preserve"> ul. Wyspiańskiego 35</w:t>
      </w:r>
      <w:r w:rsidR="000C7ED0">
        <w:rPr>
          <w:i/>
          <w:sz w:val="21"/>
          <w:szCs w:val="21"/>
        </w:rPr>
        <w:t>c,</w:t>
      </w:r>
      <w:r w:rsidRPr="000C7ED0">
        <w:rPr>
          <w:i/>
          <w:sz w:val="21"/>
          <w:szCs w:val="21"/>
        </w:rPr>
        <w:t xml:space="preserve"> adres e-mail:  </w:t>
      </w:r>
      <w:r w:rsidR="00CE19B0">
        <w:rPr>
          <w:i/>
          <w:sz w:val="21"/>
          <w:szCs w:val="21"/>
        </w:rPr>
        <w:t>rknec</w:t>
      </w:r>
      <w:r w:rsidRPr="000C7ED0">
        <w:rPr>
          <w:i/>
          <w:sz w:val="21"/>
          <w:szCs w:val="21"/>
        </w:rPr>
        <w:t>@um.swinoujscie.pl, nr tel.: (91) 327-86-06</w:t>
      </w:r>
      <w:r w:rsidRPr="00881CBC">
        <w:rPr>
          <w:sz w:val="21"/>
          <w:szCs w:val="21"/>
        </w:rPr>
        <w:t>,</w:t>
      </w:r>
      <w:r w:rsidR="000C7ED0">
        <w:rPr>
          <w:sz w:val="21"/>
          <w:szCs w:val="21"/>
        </w:rPr>
        <w:t xml:space="preserve"> </w:t>
      </w:r>
    </w:p>
    <w:p w:rsidR="00FB2BCB" w:rsidRPr="00FB2BCB" w:rsidRDefault="000725A6" w:rsidP="00FB2BCB">
      <w:pPr>
        <w:pStyle w:val="Bezodstpw"/>
        <w:spacing w:line="276" w:lineRule="auto"/>
        <w:jc w:val="center"/>
        <w:rPr>
          <w:rFonts w:ascii="Times New Roman" w:hAnsi="Times New Roman"/>
          <w:sz w:val="21"/>
          <w:szCs w:val="21"/>
        </w:rPr>
      </w:pPr>
      <w:r w:rsidRPr="00FB2BCB">
        <w:rPr>
          <w:rFonts w:ascii="Times New Roman" w:hAnsi="Times New Roman"/>
          <w:sz w:val="21"/>
          <w:szCs w:val="21"/>
        </w:rPr>
        <w:t xml:space="preserve">zaprasza do złożenia ofert na </w:t>
      </w:r>
      <w:r w:rsidR="000C7ED0" w:rsidRPr="00FB2BCB">
        <w:rPr>
          <w:rFonts w:ascii="Times New Roman" w:hAnsi="Times New Roman"/>
          <w:sz w:val="21"/>
          <w:szCs w:val="21"/>
        </w:rPr>
        <w:t xml:space="preserve">produkcję </w:t>
      </w:r>
      <w:r w:rsidRPr="00FB2BCB">
        <w:rPr>
          <w:rFonts w:ascii="Times New Roman" w:hAnsi="Times New Roman"/>
          <w:sz w:val="21"/>
          <w:szCs w:val="21"/>
        </w:rPr>
        <w:t>i emisję programu telewizyjnego dotyczącego</w:t>
      </w:r>
    </w:p>
    <w:p w:rsidR="00881CBC" w:rsidRDefault="000725A6" w:rsidP="00FB2BCB">
      <w:pPr>
        <w:pStyle w:val="Bezodstpw"/>
        <w:spacing w:line="276" w:lineRule="auto"/>
        <w:jc w:val="center"/>
        <w:rPr>
          <w:rFonts w:ascii="Times New Roman" w:hAnsi="Times New Roman"/>
          <w:b/>
          <w:sz w:val="21"/>
          <w:szCs w:val="21"/>
        </w:rPr>
      </w:pPr>
      <w:r w:rsidRPr="00FB2BCB">
        <w:rPr>
          <w:rFonts w:ascii="Times New Roman" w:hAnsi="Times New Roman"/>
          <w:b/>
          <w:sz w:val="21"/>
          <w:szCs w:val="21"/>
        </w:rPr>
        <w:t>Gminnego Programu Rewitalizacji Miasta Świnoujście</w:t>
      </w:r>
      <w:r w:rsidR="00FB2BCB" w:rsidRPr="00FB2BCB">
        <w:rPr>
          <w:rFonts w:ascii="Times New Roman" w:hAnsi="Times New Roman"/>
          <w:b/>
          <w:sz w:val="21"/>
          <w:szCs w:val="21"/>
        </w:rPr>
        <w:t xml:space="preserve"> na lata 2017-2027</w:t>
      </w:r>
      <w:r w:rsidR="00FB2BCB">
        <w:rPr>
          <w:rFonts w:ascii="Times New Roman" w:hAnsi="Times New Roman"/>
          <w:b/>
          <w:sz w:val="21"/>
          <w:szCs w:val="21"/>
        </w:rPr>
        <w:t>.</w:t>
      </w:r>
    </w:p>
    <w:p w:rsidR="00FB2BCB" w:rsidRPr="00FB2BCB" w:rsidRDefault="00FB2BCB" w:rsidP="00FB2BCB">
      <w:pPr>
        <w:pStyle w:val="Bezodstpw"/>
        <w:rPr>
          <w:rFonts w:ascii="Times New Roman" w:hAnsi="Times New Roman"/>
          <w:b/>
          <w:sz w:val="21"/>
          <w:szCs w:val="21"/>
        </w:rPr>
      </w:pPr>
    </w:p>
    <w:p w:rsidR="00881CBC" w:rsidRPr="00CE19B0" w:rsidRDefault="00881CBC" w:rsidP="00881CBC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1"/>
          <w:szCs w:val="21"/>
        </w:rPr>
      </w:pPr>
      <w:r w:rsidRPr="00CE19B0">
        <w:rPr>
          <w:sz w:val="21"/>
          <w:szCs w:val="21"/>
        </w:rPr>
        <w:t>Opis przedmiot zamówienia:</w:t>
      </w:r>
    </w:p>
    <w:p w:rsidR="00881CBC" w:rsidRPr="00A07AF9" w:rsidRDefault="00881CBC" w:rsidP="00040767">
      <w:pPr>
        <w:numPr>
          <w:ilvl w:val="0"/>
          <w:numId w:val="2"/>
        </w:numPr>
        <w:tabs>
          <w:tab w:val="left" w:pos="426"/>
          <w:tab w:val="right" w:pos="851"/>
        </w:tabs>
        <w:spacing w:line="276" w:lineRule="auto"/>
        <w:ind w:left="850" w:hanging="425"/>
        <w:jc w:val="both"/>
        <w:rPr>
          <w:sz w:val="21"/>
          <w:szCs w:val="21"/>
        </w:rPr>
      </w:pPr>
      <w:r w:rsidRPr="00A07AF9">
        <w:rPr>
          <w:sz w:val="21"/>
          <w:szCs w:val="21"/>
        </w:rPr>
        <w:t>przygotowani</w:t>
      </w:r>
      <w:r w:rsidR="001E1F2B" w:rsidRPr="00A07AF9">
        <w:rPr>
          <w:sz w:val="21"/>
          <w:szCs w:val="21"/>
        </w:rPr>
        <w:t>e</w:t>
      </w:r>
      <w:r w:rsidRPr="00A07AF9">
        <w:rPr>
          <w:sz w:val="21"/>
          <w:szCs w:val="21"/>
        </w:rPr>
        <w:t xml:space="preserve"> i produkcja</w:t>
      </w:r>
      <w:r w:rsidR="000968E5" w:rsidRPr="00A07AF9">
        <w:rPr>
          <w:sz w:val="21"/>
          <w:szCs w:val="21"/>
        </w:rPr>
        <w:t xml:space="preserve"> programu informacyjnego</w:t>
      </w:r>
      <w:r w:rsidR="00FB2BCB">
        <w:rPr>
          <w:sz w:val="21"/>
          <w:szCs w:val="21"/>
        </w:rPr>
        <w:t>,</w:t>
      </w:r>
      <w:r w:rsidRPr="00A07AF9">
        <w:rPr>
          <w:sz w:val="21"/>
          <w:szCs w:val="21"/>
        </w:rPr>
        <w:t xml:space="preserve"> </w:t>
      </w:r>
      <w:r w:rsidR="00C662B2" w:rsidRPr="00A07AF9">
        <w:rPr>
          <w:sz w:val="21"/>
          <w:szCs w:val="21"/>
        </w:rPr>
        <w:t>wraz z</w:t>
      </w:r>
      <w:r w:rsidR="001E1F2B" w:rsidRPr="00A07AF9">
        <w:rPr>
          <w:sz w:val="21"/>
          <w:szCs w:val="21"/>
        </w:rPr>
        <w:t xml:space="preserve"> emisj</w:t>
      </w:r>
      <w:r w:rsidR="00C662B2" w:rsidRPr="00A07AF9">
        <w:rPr>
          <w:sz w:val="21"/>
          <w:szCs w:val="21"/>
        </w:rPr>
        <w:t>ą</w:t>
      </w:r>
      <w:r w:rsidR="001E1F2B" w:rsidRPr="00A07AF9">
        <w:rPr>
          <w:sz w:val="21"/>
          <w:szCs w:val="21"/>
        </w:rPr>
        <w:t xml:space="preserve"> </w:t>
      </w:r>
      <w:r w:rsidR="000968E5" w:rsidRPr="00A07AF9">
        <w:rPr>
          <w:sz w:val="21"/>
          <w:szCs w:val="21"/>
        </w:rPr>
        <w:t>materiału</w:t>
      </w:r>
      <w:r w:rsidRPr="00A07AF9">
        <w:rPr>
          <w:sz w:val="21"/>
          <w:szCs w:val="21"/>
        </w:rPr>
        <w:t xml:space="preserve"> </w:t>
      </w:r>
      <w:r w:rsidR="001E1F2B" w:rsidRPr="00A07AF9">
        <w:rPr>
          <w:sz w:val="21"/>
          <w:szCs w:val="21"/>
        </w:rPr>
        <w:t xml:space="preserve">w </w:t>
      </w:r>
      <w:r w:rsidRPr="00A07AF9">
        <w:rPr>
          <w:sz w:val="21"/>
          <w:szCs w:val="21"/>
        </w:rPr>
        <w:t>lokalnej sieci kablowej</w:t>
      </w:r>
      <w:r w:rsidR="000725A6" w:rsidRPr="00A07AF9">
        <w:rPr>
          <w:sz w:val="21"/>
          <w:szCs w:val="21"/>
        </w:rPr>
        <w:t xml:space="preserve"> dotyczącego Gminnego Programu Rewitalizacji Gminy Miasto Świnoujście na lata 2017-2027</w:t>
      </w:r>
      <w:r w:rsidRPr="00A07AF9">
        <w:rPr>
          <w:sz w:val="21"/>
          <w:szCs w:val="21"/>
        </w:rPr>
        <w:t>,</w:t>
      </w:r>
    </w:p>
    <w:p w:rsidR="001E1F2B" w:rsidRPr="00A07AF9" w:rsidRDefault="00C662B2" w:rsidP="00040767">
      <w:pPr>
        <w:numPr>
          <w:ilvl w:val="0"/>
          <w:numId w:val="2"/>
        </w:numPr>
        <w:tabs>
          <w:tab w:val="left" w:pos="426"/>
          <w:tab w:val="right" w:pos="851"/>
        </w:tabs>
        <w:spacing w:line="276" w:lineRule="auto"/>
        <w:ind w:left="850" w:hanging="425"/>
        <w:jc w:val="both"/>
        <w:rPr>
          <w:sz w:val="21"/>
          <w:szCs w:val="21"/>
        </w:rPr>
      </w:pPr>
      <w:r w:rsidRPr="00A07AF9">
        <w:rPr>
          <w:sz w:val="21"/>
          <w:szCs w:val="21"/>
        </w:rPr>
        <w:t>przygotowanie materiału video w technologii Full HD</w:t>
      </w:r>
      <w:r w:rsidR="00FB2BCB">
        <w:rPr>
          <w:sz w:val="21"/>
          <w:szCs w:val="21"/>
        </w:rPr>
        <w:t>,</w:t>
      </w:r>
      <w:r w:rsidRPr="00A07AF9">
        <w:rPr>
          <w:sz w:val="21"/>
          <w:szCs w:val="21"/>
        </w:rPr>
        <w:t xml:space="preserve"> z wykorzystaniem podkładu muzycznego, grafiki i lektora,</w:t>
      </w:r>
    </w:p>
    <w:p w:rsidR="00881CBC" w:rsidRPr="00A07AF9" w:rsidRDefault="00817D57" w:rsidP="00040767">
      <w:pPr>
        <w:numPr>
          <w:ilvl w:val="0"/>
          <w:numId w:val="2"/>
        </w:numPr>
        <w:tabs>
          <w:tab w:val="left" w:pos="426"/>
          <w:tab w:val="right" w:pos="851"/>
        </w:tabs>
        <w:spacing w:line="276" w:lineRule="auto"/>
        <w:ind w:left="850" w:hanging="425"/>
        <w:jc w:val="both"/>
        <w:rPr>
          <w:sz w:val="21"/>
          <w:szCs w:val="21"/>
        </w:rPr>
      </w:pPr>
      <w:r w:rsidRPr="00A07AF9">
        <w:rPr>
          <w:sz w:val="21"/>
          <w:szCs w:val="21"/>
        </w:rPr>
        <w:t xml:space="preserve">długość jednego programu </w:t>
      </w:r>
      <w:r w:rsidR="00881CBC" w:rsidRPr="00A07AF9">
        <w:rPr>
          <w:sz w:val="21"/>
          <w:szCs w:val="21"/>
        </w:rPr>
        <w:t>od 8 do 10 minut,</w:t>
      </w:r>
    </w:p>
    <w:p w:rsidR="00881CBC" w:rsidRPr="00A07AF9" w:rsidRDefault="00922E5F" w:rsidP="00040767">
      <w:pPr>
        <w:numPr>
          <w:ilvl w:val="0"/>
          <w:numId w:val="2"/>
        </w:numPr>
        <w:tabs>
          <w:tab w:val="left" w:pos="426"/>
          <w:tab w:val="right" w:pos="851"/>
        </w:tabs>
        <w:spacing w:line="276" w:lineRule="auto"/>
        <w:ind w:left="850" w:hanging="425"/>
        <w:jc w:val="both"/>
        <w:rPr>
          <w:sz w:val="21"/>
          <w:szCs w:val="21"/>
        </w:rPr>
      </w:pPr>
      <w:r w:rsidRPr="00A07AF9">
        <w:rPr>
          <w:sz w:val="21"/>
          <w:szCs w:val="21"/>
        </w:rPr>
        <w:t>emisja programu</w:t>
      </w:r>
      <w:r w:rsidR="00D0481C" w:rsidRPr="00A07AF9">
        <w:rPr>
          <w:sz w:val="21"/>
          <w:szCs w:val="21"/>
        </w:rPr>
        <w:t xml:space="preserve"> </w:t>
      </w:r>
      <w:r w:rsidR="001D106D" w:rsidRPr="00A07AF9">
        <w:rPr>
          <w:sz w:val="21"/>
          <w:szCs w:val="21"/>
        </w:rPr>
        <w:t xml:space="preserve">w terminie </w:t>
      </w:r>
      <w:r w:rsidR="008E1717" w:rsidRPr="00A07AF9">
        <w:rPr>
          <w:sz w:val="21"/>
          <w:szCs w:val="21"/>
        </w:rPr>
        <w:t>od 1 do 5</w:t>
      </w:r>
      <w:r w:rsidR="001D106D" w:rsidRPr="00A07AF9">
        <w:rPr>
          <w:sz w:val="21"/>
          <w:szCs w:val="21"/>
        </w:rPr>
        <w:t xml:space="preserve"> </w:t>
      </w:r>
      <w:r w:rsidR="008E1717" w:rsidRPr="00A07AF9">
        <w:rPr>
          <w:sz w:val="21"/>
          <w:szCs w:val="21"/>
        </w:rPr>
        <w:t>sierpnia  2017 roku</w:t>
      </w:r>
      <w:r w:rsidR="001D106D" w:rsidRPr="00A07AF9">
        <w:rPr>
          <w:sz w:val="21"/>
          <w:szCs w:val="21"/>
        </w:rPr>
        <w:t>,</w:t>
      </w:r>
      <w:r w:rsidR="00AF472F" w:rsidRPr="00A07AF9">
        <w:rPr>
          <w:sz w:val="21"/>
          <w:szCs w:val="21"/>
        </w:rPr>
        <w:t xml:space="preserve"> </w:t>
      </w:r>
      <w:r w:rsidRPr="00A07AF9">
        <w:rPr>
          <w:sz w:val="21"/>
          <w:szCs w:val="21"/>
        </w:rPr>
        <w:t xml:space="preserve">w </w:t>
      </w:r>
      <w:r w:rsidR="00AF472F" w:rsidRPr="00A07AF9">
        <w:rPr>
          <w:sz w:val="21"/>
          <w:szCs w:val="21"/>
        </w:rPr>
        <w:t xml:space="preserve">co najmniej 50 emisjach </w:t>
      </w:r>
      <w:r w:rsidR="00356ACD" w:rsidRPr="00A07AF9">
        <w:rPr>
          <w:sz w:val="21"/>
          <w:szCs w:val="21"/>
        </w:rPr>
        <w:t xml:space="preserve">publikowany </w:t>
      </w:r>
      <w:r w:rsidR="005357A5">
        <w:rPr>
          <w:sz w:val="21"/>
          <w:szCs w:val="21"/>
        </w:rPr>
        <w:t xml:space="preserve">o różnych porach dnia,  w minimalnej  ilości </w:t>
      </w:r>
      <w:bookmarkStart w:id="0" w:name="_GoBack"/>
      <w:bookmarkEnd w:id="0"/>
      <w:r w:rsidR="008E1717" w:rsidRPr="00A07AF9">
        <w:rPr>
          <w:sz w:val="21"/>
          <w:szCs w:val="21"/>
        </w:rPr>
        <w:t>10 emisji</w:t>
      </w:r>
      <w:r w:rsidR="005357A5">
        <w:rPr>
          <w:sz w:val="21"/>
          <w:szCs w:val="21"/>
        </w:rPr>
        <w:t>.</w:t>
      </w:r>
      <w:r w:rsidR="008E1717" w:rsidRPr="00A07AF9">
        <w:rPr>
          <w:sz w:val="21"/>
          <w:szCs w:val="21"/>
        </w:rPr>
        <w:t xml:space="preserve"> </w:t>
      </w:r>
    </w:p>
    <w:p w:rsidR="00881CBC" w:rsidRPr="00881CBC" w:rsidRDefault="00881CBC" w:rsidP="00881CBC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 w:rsidRPr="00CE19B0">
        <w:rPr>
          <w:sz w:val="21"/>
          <w:szCs w:val="21"/>
        </w:rPr>
        <w:t>Data realizacji zamówienia:</w:t>
      </w:r>
      <w:r w:rsidRPr="00881CBC">
        <w:rPr>
          <w:sz w:val="21"/>
          <w:szCs w:val="21"/>
        </w:rPr>
        <w:t xml:space="preserve"> </w:t>
      </w:r>
      <w:r w:rsidR="008E1717">
        <w:rPr>
          <w:sz w:val="21"/>
          <w:szCs w:val="21"/>
        </w:rPr>
        <w:t xml:space="preserve">1- 5 </w:t>
      </w:r>
      <w:r w:rsidRPr="00881CBC">
        <w:rPr>
          <w:sz w:val="21"/>
          <w:szCs w:val="21"/>
        </w:rPr>
        <w:t xml:space="preserve"> </w:t>
      </w:r>
      <w:r w:rsidR="008E1717">
        <w:rPr>
          <w:sz w:val="21"/>
          <w:szCs w:val="21"/>
        </w:rPr>
        <w:t>sierpnia  2017</w:t>
      </w:r>
      <w:r w:rsidRPr="00881CBC">
        <w:rPr>
          <w:sz w:val="21"/>
          <w:szCs w:val="21"/>
        </w:rPr>
        <w:t xml:space="preserve"> r.</w:t>
      </w:r>
    </w:p>
    <w:p w:rsidR="00881CBC" w:rsidRPr="00881CBC" w:rsidRDefault="00881CBC" w:rsidP="00881CBC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 w:rsidRPr="00CE19B0">
        <w:rPr>
          <w:spacing w:val="-1"/>
          <w:sz w:val="21"/>
          <w:szCs w:val="21"/>
        </w:rPr>
        <w:t>Okres gwarancji (jeżeli dotyczy):</w:t>
      </w:r>
      <w:r w:rsidRPr="00881CBC">
        <w:rPr>
          <w:spacing w:val="-1"/>
          <w:sz w:val="21"/>
          <w:szCs w:val="21"/>
        </w:rPr>
        <w:t xml:space="preserve"> nie dotyczy.</w:t>
      </w:r>
    </w:p>
    <w:p w:rsidR="00881CBC" w:rsidRPr="000C7ED0" w:rsidRDefault="00881CBC" w:rsidP="00A431B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jc w:val="both"/>
        <w:rPr>
          <w:sz w:val="21"/>
          <w:szCs w:val="21"/>
        </w:rPr>
      </w:pPr>
      <w:r w:rsidRPr="00CE19B0">
        <w:rPr>
          <w:sz w:val="21"/>
          <w:szCs w:val="21"/>
        </w:rPr>
        <w:t>Miejsce i termin złożenia oferty:</w:t>
      </w:r>
      <w:r w:rsidRPr="00881CBC">
        <w:rPr>
          <w:sz w:val="21"/>
          <w:szCs w:val="21"/>
        </w:rPr>
        <w:t xml:space="preserve"> Urząd Miasta Świnoujście</w:t>
      </w:r>
      <w:r w:rsidR="00513A8C">
        <w:rPr>
          <w:sz w:val="21"/>
          <w:szCs w:val="21"/>
        </w:rPr>
        <w:t xml:space="preserve">, </w:t>
      </w:r>
      <w:r w:rsidR="000C7ED0" w:rsidRPr="000C7ED0">
        <w:rPr>
          <w:sz w:val="21"/>
          <w:szCs w:val="21"/>
        </w:rPr>
        <w:t>Biuro Obsługi Interesanta,</w:t>
      </w:r>
      <w:r w:rsidR="000C7ED0">
        <w:rPr>
          <w:sz w:val="21"/>
          <w:szCs w:val="21"/>
        </w:rPr>
        <w:t xml:space="preserve"> </w:t>
      </w:r>
      <w:r w:rsidR="000C7ED0" w:rsidRPr="000C7ED0">
        <w:rPr>
          <w:sz w:val="21"/>
          <w:szCs w:val="21"/>
        </w:rPr>
        <w:t>ul. Wojska Polskiego 1/5, 72-600 Świnoujście</w:t>
      </w:r>
      <w:r w:rsidR="0004501C">
        <w:rPr>
          <w:sz w:val="21"/>
          <w:szCs w:val="21"/>
        </w:rPr>
        <w:t xml:space="preserve"> </w:t>
      </w:r>
      <w:r w:rsidR="000C7ED0" w:rsidRPr="000C7ED0">
        <w:rPr>
          <w:sz w:val="21"/>
          <w:szCs w:val="21"/>
        </w:rPr>
        <w:t xml:space="preserve"> </w:t>
      </w:r>
      <w:r w:rsidR="00A431B1" w:rsidRPr="00A431B1">
        <w:rPr>
          <w:sz w:val="21"/>
          <w:szCs w:val="21"/>
        </w:rPr>
        <w:t xml:space="preserve">lub drogą mailową - ofertę należy podpisać, następnie zeskanować i przesłać jako załącznik do maila </w:t>
      </w:r>
      <w:r w:rsidRPr="000C7ED0">
        <w:rPr>
          <w:sz w:val="21"/>
          <w:szCs w:val="21"/>
        </w:rPr>
        <w:t xml:space="preserve">na adres </w:t>
      </w:r>
      <w:hyperlink r:id="rId6" w:history="1">
        <w:r w:rsidR="0004501C" w:rsidRPr="00FB5838">
          <w:rPr>
            <w:rStyle w:val="Hipercze"/>
            <w:sz w:val="21"/>
            <w:szCs w:val="21"/>
          </w:rPr>
          <w:t>wrg@um.swinoujscie.pl</w:t>
        </w:r>
      </w:hyperlink>
      <w:r w:rsidR="0004501C">
        <w:rPr>
          <w:sz w:val="21"/>
          <w:szCs w:val="21"/>
        </w:rPr>
        <w:t xml:space="preserve"> </w:t>
      </w:r>
      <w:r w:rsidR="00821F21" w:rsidRPr="000C7ED0">
        <w:rPr>
          <w:sz w:val="21"/>
          <w:szCs w:val="21"/>
        </w:rPr>
        <w:t xml:space="preserve"> </w:t>
      </w:r>
      <w:r w:rsidR="00FB2BCB">
        <w:rPr>
          <w:sz w:val="21"/>
          <w:szCs w:val="21"/>
        </w:rPr>
        <w:t xml:space="preserve">podając </w:t>
      </w:r>
      <w:r w:rsidR="0004501C">
        <w:rPr>
          <w:sz w:val="21"/>
          <w:szCs w:val="21"/>
        </w:rPr>
        <w:t>t</w:t>
      </w:r>
      <w:r w:rsidRPr="000C7ED0">
        <w:rPr>
          <w:sz w:val="21"/>
          <w:szCs w:val="21"/>
        </w:rPr>
        <w:t>ytuł wiadomości: „Emisja reportażu</w:t>
      </w:r>
      <w:r w:rsidR="000725A6" w:rsidRPr="000C7ED0">
        <w:rPr>
          <w:sz w:val="21"/>
          <w:szCs w:val="21"/>
        </w:rPr>
        <w:t xml:space="preserve"> GPR</w:t>
      </w:r>
      <w:r w:rsidR="0004501C">
        <w:rPr>
          <w:sz w:val="21"/>
          <w:szCs w:val="21"/>
        </w:rPr>
        <w:t xml:space="preserve">” </w:t>
      </w:r>
      <w:r w:rsidR="00CE19B0">
        <w:rPr>
          <w:sz w:val="21"/>
          <w:szCs w:val="21"/>
        </w:rPr>
        <w:t xml:space="preserve"> </w:t>
      </w:r>
      <w:r w:rsidR="0004501C" w:rsidRPr="000C7ED0">
        <w:rPr>
          <w:sz w:val="21"/>
          <w:szCs w:val="21"/>
        </w:rPr>
        <w:t>do dnia 26 lipca</w:t>
      </w:r>
      <w:r w:rsidR="0004501C">
        <w:rPr>
          <w:sz w:val="21"/>
          <w:szCs w:val="21"/>
        </w:rPr>
        <w:t xml:space="preserve"> 2017</w:t>
      </w:r>
      <w:r w:rsidR="0004501C" w:rsidRPr="000C7ED0">
        <w:rPr>
          <w:sz w:val="21"/>
          <w:szCs w:val="21"/>
        </w:rPr>
        <w:t xml:space="preserve"> r. do godz. 14:0</w:t>
      </w:r>
      <w:r w:rsidR="0004501C">
        <w:rPr>
          <w:sz w:val="21"/>
          <w:szCs w:val="21"/>
        </w:rPr>
        <w:t>0.</w:t>
      </w:r>
    </w:p>
    <w:p w:rsidR="00881CBC" w:rsidRPr="00881CBC" w:rsidRDefault="00881CBC" w:rsidP="00881CBC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1"/>
          <w:szCs w:val="21"/>
        </w:rPr>
      </w:pPr>
      <w:r w:rsidRPr="00CE19B0">
        <w:rPr>
          <w:sz w:val="21"/>
          <w:szCs w:val="21"/>
        </w:rPr>
        <w:t>Data otwarcia ofert:</w:t>
      </w:r>
      <w:r w:rsidRPr="00881CBC">
        <w:rPr>
          <w:sz w:val="21"/>
          <w:szCs w:val="21"/>
        </w:rPr>
        <w:t xml:space="preserve"> </w:t>
      </w:r>
      <w:r w:rsidR="008E1717">
        <w:rPr>
          <w:sz w:val="21"/>
          <w:szCs w:val="21"/>
        </w:rPr>
        <w:t>26</w:t>
      </w:r>
      <w:r w:rsidRPr="00881CBC">
        <w:rPr>
          <w:sz w:val="21"/>
          <w:szCs w:val="21"/>
        </w:rPr>
        <w:t xml:space="preserve"> </w:t>
      </w:r>
      <w:r w:rsidR="008E1717">
        <w:rPr>
          <w:sz w:val="21"/>
          <w:szCs w:val="21"/>
        </w:rPr>
        <w:t>lipca</w:t>
      </w:r>
      <w:r w:rsidRPr="00881CBC">
        <w:rPr>
          <w:sz w:val="21"/>
          <w:szCs w:val="21"/>
        </w:rPr>
        <w:t xml:space="preserve"> 2016 r., godz. </w:t>
      </w:r>
      <w:r w:rsidR="008E1717">
        <w:rPr>
          <w:sz w:val="21"/>
          <w:szCs w:val="21"/>
        </w:rPr>
        <w:t>15</w:t>
      </w:r>
      <w:r w:rsidRPr="00881CBC">
        <w:rPr>
          <w:sz w:val="21"/>
          <w:szCs w:val="21"/>
        </w:rPr>
        <w:t>:00.</w:t>
      </w:r>
    </w:p>
    <w:p w:rsidR="00881CBC" w:rsidRPr="00881CBC" w:rsidRDefault="00881CBC" w:rsidP="00881CBC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 w:rsidRPr="00CE19B0">
        <w:rPr>
          <w:spacing w:val="-1"/>
          <w:sz w:val="21"/>
          <w:szCs w:val="21"/>
        </w:rPr>
        <w:t>Warunki płatności:</w:t>
      </w:r>
      <w:r w:rsidRPr="00881CBC">
        <w:rPr>
          <w:spacing w:val="-1"/>
          <w:sz w:val="21"/>
          <w:szCs w:val="21"/>
        </w:rPr>
        <w:t xml:space="preserve"> płatność przelewem w terminie 14 dni od dnia otrzymania faktury.</w:t>
      </w:r>
    </w:p>
    <w:p w:rsidR="00FE76DB" w:rsidRPr="00881CBC" w:rsidRDefault="00881CBC" w:rsidP="004B582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jc w:val="both"/>
        <w:rPr>
          <w:spacing w:val="-17"/>
          <w:sz w:val="21"/>
          <w:szCs w:val="21"/>
        </w:rPr>
      </w:pPr>
      <w:r w:rsidRPr="00CE19B0">
        <w:rPr>
          <w:sz w:val="21"/>
          <w:szCs w:val="21"/>
        </w:rPr>
        <w:t>Sposób przygotowania oferty: ofertę należy sporządzić w języku polskim na f</w:t>
      </w:r>
      <w:r w:rsidR="00CE19B0" w:rsidRPr="00CE19B0">
        <w:rPr>
          <w:sz w:val="21"/>
          <w:szCs w:val="21"/>
        </w:rPr>
        <w:t>ormularzu oferty (Załącznik Nr 5)</w:t>
      </w:r>
      <w:r w:rsidRPr="00CE19B0">
        <w:rPr>
          <w:sz w:val="21"/>
          <w:szCs w:val="21"/>
        </w:rPr>
        <w:t xml:space="preserve"> </w:t>
      </w:r>
    </w:p>
    <w:p w:rsidR="00881CBC" w:rsidRPr="00881CBC" w:rsidRDefault="00881CBC" w:rsidP="00881CBC">
      <w:pPr>
        <w:tabs>
          <w:tab w:val="left" w:pos="426"/>
          <w:tab w:val="right" w:pos="9072"/>
        </w:tabs>
        <w:spacing w:before="120" w:after="120" w:line="276" w:lineRule="auto"/>
        <w:jc w:val="both"/>
        <w:rPr>
          <w:spacing w:val="-17"/>
          <w:sz w:val="21"/>
          <w:szCs w:val="21"/>
        </w:rPr>
      </w:pPr>
    </w:p>
    <w:p w:rsidR="00881CBC" w:rsidRPr="0087415D" w:rsidRDefault="00881CBC" w:rsidP="00881CBC">
      <w:pPr>
        <w:jc w:val="both"/>
        <w:rPr>
          <w:sz w:val="24"/>
          <w:szCs w:val="24"/>
        </w:rPr>
      </w:pPr>
    </w:p>
    <w:p w:rsidR="00881CBC" w:rsidRPr="0087415D" w:rsidRDefault="00881CBC" w:rsidP="00881CBC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87415D">
        <w:rPr>
          <w:sz w:val="24"/>
          <w:szCs w:val="24"/>
        </w:rPr>
        <w:tab/>
        <w:t>………………………………………</w:t>
      </w:r>
    </w:p>
    <w:p w:rsidR="00881CBC" w:rsidRPr="0087415D" w:rsidRDefault="00881CBC" w:rsidP="00881CBC">
      <w:pPr>
        <w:tabs>
          <w:tab w:val="center" w:pos="6804"/>
        </w:tabs>
        <w:jc w:val="both"/>
        <w:rPr>
          <w:b/>
          <w:spacing w:val="-2"/>
        </w:rPr>
      </w:pPr>
      <w:r w:rsidRPr="0087415D">
        <w:rPr>
          <w:spacing w:val="-3"/>
          <w:sz w:val="24"/>
          <w:szCs w:val="24"/>
        </w:rPr>
        <w:tab/>
      </w:r>
      <w:r w:rsidRPr="0087415D">
        <w:rPr>
          <w:spacing w:val="-3"/>
        </w:rPr>
        <w:t>(podpis naczelnika/kierownika)</w:t>
      </w:r>
    </w:p>
    <w:p w:rsidR="00A26256" w:rsidRDefault="00A26256"/>
    <w:sectPr w:rsidR="00A26256" w:rsidSect="000E6D6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9C672C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7EF25E04"/>
    <w:multiLevelType w:val="hybridMultilevel"/>
    <w:tmpl w:val="20A49FF6"/>
    <w:lvl w:ilvl="0" w:tplc="CF80EB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C"/>
    <w:rsid w:val="000379FC"/>
    <w:rsid w:val="00040767"/>
    <w:rsid w:val="0004501C"/>
    <w:rsid w:val="000725A6"/>
    <w:rsid w:val="00075EEB"/>
    <w:rsid w:val="000838C7"/>
    <w:rsid w:val="000968E5"/>
    <w:rsid w:val="000C7ED0"/>
    <w:rsid w:val="000E6D6D"/>
    <w:rsid w:val="00146ED1"/>
    <w:rsid w:val="001C6C57"/>
    <w:rsid w:val="001D106D"/>
    <w:rsid w:val="001E1A8E"/>
    <w:rsid w:val="001E1F2B"/>
    <w:rsid w:val="0024633B"/>
    <w:rsid w:val="002C0649"/>
    <w:rsid w:val="002D6E59"/>
    <w:rsid w:val="00340378"/>
    <w:rsid w:val="00356ACD"/>
    <w:rsid w:val="00386E90"/>
    <w:rsid w:val="003B6394"/>
    <w:rsid w:val="003B7F16"/>
    <w:rsid w:val="003D5F6C"/>
    <w:rsid w:val="00456D31"/>
    <w:rsid w:val="00485FA7"/>
    <w:rsid w:val="004E4B23"/>
    <w:rsid w:val="0050021B"/>
    <w:rsid w:val="005043E2"/>
    <w:rsid w:val="00513A8C"/>
    <w:rsid w:val="005357A5"/>
    <w:rsid w:val="00562DFC"/>
    <w:rsid w:val="00564577"/>
    <w:rsid w:val="005669C9"/>
    <w:rsid w:val="00575283"/>
    <w:rsid w:val="0057615A"/>
    <w:rsid w:val="00617AF7"/>
    <w:rsid w:val="0066670D"/>
    <w:rsid w:val="006819C3"/>
    <w:rsid w:val="00681B2B"/>
    <w:rsid w:val="006826F3"/>
    <w:rsid w:val="006A027D"/>
    <w:rsid w:val="006C109E"/>
    <w:rsid w:val="006C2039"/>
    <w:rsid w:val="006E7190"/>
    <w:rsid w:val="00730C61"/>
    <w:rsid w:val="00771F1D"/>
    <w:rsid w:val="007946CC"/>
    <w:rsid w:val="007A0F4B"/>
    <w:rsid w:val="007B669C"/>
    <w:rsid w:val="007E6CD2"/>
    <w:rsid w:val="0081242A"/>
    <w:rsid w:val="00815CD3"/>
    <w:rsid w:val="00817D57"/>
    <w:rsid w:val="00821F21"/>
    <w:rsid w:val="00881CBC"/>
    <w:rsid w:val="008E1717"/>
    <w:rsid w:val="008E40B6"/>
    <w:rsid w:val="00902E0A"/>
    <w:rsid w:val="00922E5F"/>
    <w:rsid w:val="00937613"/>
    <w:rsid w:val="00952AC7"/>
    <w:rsid w:val="0099466A"/>
    <w:rsid w:val="00A07AF9"/>
    <w:rsid w:val="00A23C44"/>
    <w:rsid w:val="00A26256"/>
    <w:rsid w:val="00A431B1"/>
    <w:rsid w:val="00A70A9A"/>
    <w:rsid w:val="00A717F4"/>
    <w:rsid w:val="00A928BF"/>
    <w:rsid w:val="00A94D7A"/>
    <w:rsid w:val="00AE5BD0"/>
    <w:rsid w:val="00AE7541"/>
    <w:rsid w:val="00AF472F"/>
    <w:rsid w:val="00AF4E2F"/>
    <w:rsid w:val="00B06C16"/>
    <w:rsid w:val="00B11AB9"/>
    <w:rsid w:val="00B3515B"/>
    <w:rsid w:val="00C6025A"/>
    <w:rsid w:val="00C662B2"/>
    <w:rsid w:val="00C66812"/>
    <w:rsid w:val="00CB542F"/>
    <w:rsid w:val="00CE19B0"/>
    <w:rsid w:val="00D03F25"/>
    <w:rsid w:val="00D0481C"/>
    <w:rsid w:val="00D20569"/>
    <w:rsid w:val="00D5648D"/>
    <w:rsid w:val="00D859B4"/>
    <w:rsid w:val="00D96DF3"/>
    <w:rsid w:val="00DD3A98"/>
    <w:rsid w:val="00DD46D5"/>
    <w:rsid w:val="00DF14CE"/>
    <w:rsid w:val="00E23013"/>
    <w:rsid w:val="00E6691C"/>
    <w:rsid w:val="00E908C9"/>
    <w:rsid w:val="00EB4281"/>
    <w:rsid w:val="00ED644A"/>
    <w:rsid w:val="00F12854"/>
    <w:rsid w:val="00F21940"/>
    <w:rsid w:val="00F2506F"/>
    <w:rsid w:val="00F34DAA"/>
    <w:rsid w:val="00F8794D"/>
    <w:rsid w:val="00FA363D"/>
    <w:rsid w:val="00FB1B7E"/>
    <w:rsid w:val="00FB2BCB"/>
    <w:rsid w:val="00FC41A0"/>
    <w:rsid w:val="00FE203F"/>
    <w:rsid w:val="00FE76DB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BC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6691C"/>
    <w:pPr>
      <w:jc w:val="both"/>
    </w:pPr>
    <w:rPr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B1B7E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FB1B7E"/>
    <w:rPr>
      <w:rFonts w:asciiTheme="minorHAnsi" w:hAnsiTheme="minorHAnsi"/>
      <w:lang w:eastAsia="pl-PL"/>
    </w:rPr>
  </w:style>
  <w:style w:type="character" w:styleId="Hipercze">
    <w:name w:val="Hyperlink"/>
    <w:uiPriority w:val="99"/>
    <w:unhideWhenUsed/>
    <w:rsid w:val="00881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BC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6691C"/>
    <w:pPr>
      <w:jc w:val="both"/>
    </w:pPr>
    <w:rPr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B1B7E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FB1B7E"/>
    <w:rPr>
      <w:rFonts w:asciiTheme="minorHAnsi" w:hAnsiTheme="minorHAnsi"/>
      <w:lang w:eastAsia="pl-PL"/>
    </w:rPr>
  </w:style>
  <w:style w:type="character" w:styleId="Hipercze">
    <w:name w:val="Hyperlink"/>
    <w:uiPriority w:val="99"/>
    <w:unhideWhenUsed/>
    <w:rsid w:val="00881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g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rknec</cp:lastModifiedBy>
  <cp:revision>3</cp:revision>
  <cp:lastPrinted>2017-07-19T12:26:00Z</cp:lastPrinted>
  <dcterms:created xsi:type="dcterms:W3CDTF">2017-07-19T12:15:00Z</dcterms:created>
  <dcterms:modified xsi:type="dcterms:W3CDTF">2017-07-19T12:26:00Z</dcterms:modified>
</cp:coreProperties>
</file>